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99" w:rsidRPr="007E500A" w:rsidRDefault="00311499" w:rsidP="00311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00A">
        <w:rPr>
          <w:rFonts w:ascii="Times New Roman" w:hAnsi="Times New Roman" w:cs="Times New Roman"/>
          <w:sz w:val="28"/>
          <w:szCs w:val="28"/>
        </w:rPr>
        <w:t>Информация</w:t>
      </w:r>
    </w:p>
    <w:p w:rsidR="007E500A" w:rsidRPr="007E500A" w:rsidRDefault="007E500A" w:rsidP="00311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E500A">
        <w:rPr>
          <w:rFonts w:ascii="Times New Roman" w:hAnsi="Times New Roman" w:cs="Times New Roman"/>
          <w:b/>
          <w:bCs/>
          <w:sz w:val="28"/>
          <w:szCs w:val="28"/>
        </w:rPr>
        <w:t>о решению задачи    4. «</w:t>
      </w:r>
      <w:r w:rsidRPr="007E500A">
        <w:rPr>
          <w:rFonts w:ascii="Times New Roman" w:hAnsi="Times New Roman" w:cs="Times New Roman"/>
          <w:b/>
          <w:sz w:val="28"/>
          <w:szCs w:val="28"/>
        </w:rPr>
        <w:t>Диагностика профессиональной позиции педагогов школы, потребностей в профессиональном саморазвитии и экспертиза проблем, возникающих в профессиональном взаимодействии педагогов».</w:t>
      </w:r>
      <w:r w:rsidRPr="007E5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1499" w:rsidRPr="007E500A" w:rsidRDefault="007E500A" w:rsidP="007E5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00A">
        <w:rPr>
          <w:rFonts w:ascii="Times New Roman" w:hAnsi="Times New Roman" w:cs="Times New Roman"/>
          <w:bCs/>
          <w:sz w:val="28"/>
          <w:szCs w:val="28"/>
        </w:rPr>
        <w:t xml:space="preserve">Для реализации </w:t>
      </w:r>
      <w:r w:rsidRPr="007E500A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Pr="007E500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«Качество профессионального взаимодействия между педагогами школы</w:t>
      </w:r>
      <w:r w:rsidRPr="007E50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 марта 2022 г по    сентябрь 2022 г.  педагоги прошли курсовую подготовку     </w:t>
      </w:r>
      <w:r w:rsidRPr="007E500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1417"/>
        <w:gridCol w:w="1843"/>
        <w:gridCol w:w="2126"/>
        <w:gridCol w:w="3338"/>
      </w:tblGrid>
      <w:tr w:rsidR="00525517" w:rsidRPr="0047235B" w:rsidTr="006A505B">
        <w:trPr>
          <w:jc w:val="center"/>
        </w:trPr>
        <w:tc>
          <w:tcPr>
            <w:tcW w:w="1809" w:type="dxa"/>
          </w:tcPr>
          <w:p w:rsidR="00525517" w:rsidRPr="0047235B" w:rsidRDefault="00525517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     ФИО педагога</w:t>
            </w:r>
          </w:p>
        </w:tc>
        <w:tc>
          <w:tcPr>
            <w:tcW w:w="4253" w:type="dxa"/>
          </w:tcPr>
          <w:p w:rsidR="00525517" w:rsidRPr="0047235B" w:rsidRDefault="00525517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417" w:type="dxa"/>
          </w:tcPr>
          <w:p w:rsidR="00525517" w:rsidRPr="0047235B" w:rsidRDefault="00525517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525517" w:rsidRPr="0047235B" w:rsidRDefault="00525517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2126" w:type="dxa"/>
          </w:tcPr>
          <w:p w:rsidR="00525517" w:rsidRPr="0047235B" w:rsidRDefault="00525517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3338" w:type="dxa"/>
          </w:tcPr>
          <w:p w:rsidR="00525517" w:rsidRPr="0047235B" w:rsidRDefault="00525517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525517" w:rsidRPr="0047235B" w:rsidTr="006A505B">
        <w:trPr>
          <w:jc w:val="center"/>
        </w:trPr>
        <w:tc>
          <w:tcPr>
            <w:tcW w:w="1809" w:type="dxa"/>
            <w:vMerge w:val="restart"/>
          </w:tcPr>
          <w:p w:rsidR="00525517" w:rsidRPr="0047235B" w:rsidRDefault="00525517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Судакова  Любовь Ивановна</w:t>
            </w:r>
          </w:p>
        </w:tc>
        <w:tc>
          <w:tcPr>
            <w:tcW w:w="4253" w:type="dxa"/>
          </w:tcPr>
          <w:p w:rsidR="00525517" w:rsidRPr="0047235B" w:rsidRDefault="00525517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Управленческие механизмы образовательной организации, имеющей низкие образовательные результаты и/или находящиеся в сложных социальных условиях</w:t>
            </w:r>
          </w:p>
        </w:tc>
        <w:tc>
          <w:tcPr>
            <w:tcW w:w="1417" w:type="dxa"/>
          </w:tcPr>
          <w:p w:rsidR="00525517" w:rsidRPr="0047235B" w:rsidRDefault="00525517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843" w:type="dxa"/>
          </w:tcPr>
          <w:p w:rsidR="00525517" w:rsidRPr="0047235B" w:rsidRDefault="00525517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28.02-01.06. 2022г.</w:t>
            </w:r>
          </w:p>
        </w:tc>
        <w:tc>
          <w:tcPr>
            <w:tcW w:w="2126" w:type="dxa"/>
          </w:tcPr>
          <w:p w:rsidR="00525517" w:rsidRPr="0047235B" w:rsidRDefault="00525517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</w:tcPr>
          <w:p w:rsidR="00525517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25517" w:rsidRPr="00C548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https://mood.ippk.ru/course/view.php?id=1334https://mood.ippk.ru/course/view.php?id=1334</w:t>
              </w:r>
            </w:hyperlink>
          </w:p>
          <w:p w:rsidR="00525517" w:rsidRDefault="00525517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17" w:rsidRPr="0047235B" w:rsidRDefault="00525517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82D" w:rsidRPr="0047235B" w:rsidTr="006A505B">
        <w:trPr>
          <w:jc w:val="center"/>
        </w:trPr>
        <w:tc>
          <w:tcPr>
            <w:tcW w:w="1809" w:type="dxa"/>
            <w:vMerge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9782D" w:rsidRPr="0047235B" w:rsidRDefault="0009782D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  <w:p w:rsidR="0009782D" w:rsidRPr="0047235B" w:rsidRDefault="0009782D" w:rsidP="0047235B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1843" w:type="dxa"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25.04-20.05.2022 г.</w:t>
            </w:r>
          </w:p>
        </w:tc>
        <w:tc>
          <w:tcPr>
            <w:tcW w:w="2126" w:type="dxa"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  <w:vMerge w:val="restart"/>
          </w:tcPr>
          <w:p w:rsidR="0009782D" w:rsidRPr="0047235B" w:rsidRDefault="0009782D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2D">
              <w:rPr>
                <w:rFonts w:ascii="Times New Roman" w:hAnsi="Times New Roman" w:cs="Times New Roman"/>
                <w:sz w:val="24"/>
                <w:szCs w:val="24"/>
              </w:rPr>
              <w:t>https://disk.yandex.ru/d/jXXLZXGlgHkw0Q</w:t>
            </w:r>
          </w:p>
        </w:tc>
      </w:tr>
      <w:tr w:rsidR="0009782D" w:rsidRPr="0047235B" w:rsidTr="006A505B">
        <w:trPr>
          <w:jc w:val="center"/>
        </w:trPr>
        <w:tc>
          <w:tcPr>
            <w:tcW w:w="1809" w:type="dxa"/>
            <w:vMerge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9782D" w:rsidRPr="0047235B" w:rsidRDefault="0009782D" w:rsidP="0047235B">
            <w:pPr>
              <w:pStyle w:val="1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47235B">
              <w:rPr>
                <w:b w:val="0"/>
                <w:color w:val="000000"/>
                <w:sz w:val="24"/>
                <w:szCs w:val="24"/>
              </w:rPr>
              <w:t>Проектирование индивидуальных траекторий развития способного, одаренного ребенка как основы развития компетенции управления деятельностью</w:t>
            </w:r>
          </w:p>
        </w:tc>
        <w:tc>
          <w:tcPr>
            <w:tcW w:w="1417" w:type="dxa"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</w:t>
            </w:r>
          </w:p>
        </w:tc>
        <w:tc>
          <w:tcPr>
            <w:tcW w:w="1843" w:type="dxa"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15.04 - 22.04.2022г.</w:t>
            </w:r>
          </w:p>
        </w:tc>
        <w:tc>
          <w:tcPr>
            <w:tcW w:w="2126" w:type="dxa"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  <w:vMerge/>
          </w:tcPr>
          <w:p w:rsidR="0009782D" w:rsidRPr="0047235B" w:rsidRDefault="0009782D" w:rsidP="00AB1F71">
            <w:pPr>
              <w:pStyle w:val="1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9782D" w:rsidRPr="0047235B" w:rsidTr="006A505B">
        <w:trPr>
          <w:jc w:val="center"/>
        </w:trPr>
        <w:tc>
          <w:tcPr>
            <w:tcW w:w="1809" w:type="dxa"/>
            <w:vMerge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9782D" w:rsidRPr="0047235B" w:rsidRDefault="0009782D" w:rsidP="0047235B">
            <w:pPr>
              <w:pStyle w:val="1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47235B">
              <w:rPr>
                <w:b w:val="0"/>
                <w:color w:val="000000"/>
                <w:sz w:val="24"/>
                <w:szCs w:val="24"/>
              </w:rPr>
              <w:t xml:space="preserve">Цифровая дидактика: </w:t>
            </w:r>
            <w:proofErr w:type="spellStart"/>
            <w:r w:rsidRPr="0047235B">
              <w:rPr>
                <w:b w:val="0"/>
                <w:color w:val="000000"/>
                <w:sz w:val="24"/>
                <w:szCs w:val="24"/>
              </w:rPr>
              <w:t>геймификация</w:t>
            </w:r>
            <w:proofErr w:type="spellEnd"/>
            <w:r w:rsidRPr="0047235B">
              <w:rPr>
                <w:b w:val="0"/>
                <w:color w:val="000000"/>
                <w:sz w:val="24"/>
                <w:szCs w:val="24"/>
              </w:rPr>
              <w:t xml:space="preserve"> – средство достижения новых образовательных результатов</w:t>
            </w:r>
          </w:p>
        </w:tc>
        <w:tc>
          <w:tcPr>
            <w:tcW w:w="1417" w:type="dxa"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  <w:tc>
          <w:tcPr>
            <w:tcW w:w="1843" w:type="dxa"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11.05-10.06.2022г.</w:t>
            </w:r>
          </w:p>
        </w:tc>
        <w:tc>
          <w:tcPr>
            <w:tcW w:w="2126" w:type="dxa"/>
          </w:tcPr>
          <w:p w:rsidR="0009782D" w:rsidRPr="0047235B" w:rsidRDefault="0009782D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  <w:vMerge/>
          </w:tcPr>
          <w:p w:rsidR="0009782D" w:rsidRPr="0047235B" w:rsidRDefault="0009782D" w:rsidP="00AB1F71">
            <w:pPr>
              <w:pStyle w:val="1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 w:val="restart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Крюкова Евгения Александровна</w:t>
            </w: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 xml:space="preserve">Управленческие механизмы образовательной организации, имеющей низкие образовательные </w:t>
            </w:r>
            <w:r w:rsidRPr="0047235B">
              <w:rPr>
                <w:b w:val="0"/>
                <w:sz w:val="24"/>
                <w:szCs w:val="24"/>
              </w:rPr>
              <w:lastRenderedPageBreak/>
              <w:t>результаты и/или находящиеся в сложных социальных условиях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 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28.02-01.06. 2022г.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</w:tcPr>
          <w:p w:rsidR="000A6152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548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https://mood.ippk.ru/course/view.php?id=1334</w:t>
              </w:r>
            </w:hyperlink>
          </w:p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2A0164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417" w:type="dxa"/>
          </w:tcPr>
          <w:p w:rsidR="000A6152" w:rsidRPr="0047235B" w:rsidRDefault="000A6152" w:rsidP="002A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1843" w:type="dxa"/>
          </w:tcPr>
          <w:p w:rsidR="000A6152" w:rsidRPr="0047235B" w:rsidRDefault="000A6152" w:rsidP="002A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2.08.2022-12.08.2022</w:t>
            </w:r>
          </w:p>
        </w:tc>
        <w:tc>
          <w:tcPr>
            <w:tcW w:w="2126" w:type="dxa"/>
          </w:tcPr>
          <w:p w:rsidR="000A6152" w:rsidRPr="0047235B" w:rsidRDefault="000A6152" w:rsidP="002A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</w:t>
            </w:r>
          </w:p>
        </w:tc>
        <w:tc>
          <w:tcPr>
            <w:tcW w:w="3338" w:type="dxa"/>
          </w:tcPr>
          <w:p w:rsidR="000A6152" w:rsidRDefault="000A6152" w:rsidP="00311499">
            <w:pPr>
              <w:jc w:val="center"/>
            </w:pPr>
            <w:r w:rsidRPr="000A6152">
              <w:t>https://disk.yandex.ru/i/ycnMypLgS2eGTQ</w:t>
            </w: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 w:val="restart"/>
          </w:tcPr>
          <w:p w:rsidR="000A6152" w:rsidRPr="0047235B" w:rsidRDefault="000A6152" w:rsidP="000A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Цыбекжапова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 – Дари Хандаевна</w:t>
            </w: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Управленческие механизмы образовательной организации, имеющей низкие образовательные результаты и/или находящиеся в сложных социальных условиях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28.02-01.06. 2022г.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</w:tcPr>
          <w:p w:rsidR="000A6152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548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https://mood.ippk.ru/course/view.php?id=1334</w:t>
              </w:r>
            </w:hyperlink>
          </w:p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25.04-20.05.2022 г.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2D">
              <w:rPr>
                <w:rFonts w:ascii="Times New Roman" w:hAnsi="Times New Roman" w:cs="Times New Roman"/>
                <w:sz w:val="24"/>
                <w:szCs w:val="24"/>
              </w:rPr>
              <w:t>https://disk.yandex.ru/d/Cu9MdxZO-o8iuw</w:t>
            </w: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 w:val="restart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Максимова  Ольга Викторовна</w:t>
            </w: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14.06-14.07.2022 г.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  <w:vMerge w:val="restart"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2D">
              <w:rPr>
                <w:rFonts w:ascii="Times New Roman" w:hAnsi="Times New Roman" w:cs="Times New Roman"/>
                <w:sz w:val="24"/>
                <w:szCs w:val="24"/>
              </w:rPr>
              <w:t>https://disk.yandex.ru/d/byazaQxVHbigww</w:t>
            </w: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47235B">
              <w:rPr>
                <w:b w:val="0"/>
                <w:color w:val="000000"/>
                <w:sz w:val="24"/>
                <w:szCs w:val="24"/>
              </w:rPr>
              <w:t>Проектирование индивидуальных траекторий развития способного, одаренного ребенка как основы развития компетенции управления деятельностью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15.04 - 22.04.2022г.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Адаптация образовательной программы для детей с ОВЗ и трудностями в обучении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31.03-28.04.2022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47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Ерошенко Галина Александровна</w:t>
            </w: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09.03-04.04 2022 г.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2D">
              <w:rPr>
                <w:rFonts w:ascii="Times New Roman" w:hAnsi="Times New Roman" w:cs="Times New Roman"/>
                <w:sz w:val="24"/>
                <w:szCs w:val="24"/>
              </w:rPr>
              <w:t>https://disk.yandex.ru/i/rTqdL2LZpUOg3w</w:t>
            </w: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</w:tcPr>
          <w:p w:rsidR="000A6152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Фролова Людмила Григорьевна</w:t>
            </w: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417" w:type="dxa"/>
          </w:tcPr>
          <w:p w:rsidR="000A6152" w:rsidRPr="0047235B" w:rsidRDefault="000A6152" w:rsidP="00B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1843" w:type="dxa"/>
          </w:tcPr>
          <w:p w:rsidR="000A6152" w:rsidRPr="0047235B" w:rsidRDefault="000A6152" w:rsidP="00B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2.08.2022-12.08.2022</w:t>
            </w:r>
          </w:p>
        </w:tc>
        <w:tc>
          <w:tcPr>
            <w:tcW w:w="2126" w:type="dxa"/>
          </w:tcPr>
          <w:p w:rsidR="000A6152" w:rsidRPr="0047235B" w:rsidRDefault="000A6152" w:rsidP="00B7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</w:t>
            </w:r>
          </w:p>
        </w:tc>
        <w:tc>
          <w:tcPr>
            <w:tcW w:w="3338" w:type="dxa"/>
          </w:tcPr>
          <w:p w:rsidR="000A6152" w:rsidRPr="0009782D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2">
              <w:rPr>
                <w:rFonts w:ascii="Times New Roman" w:hAnsi="Times New Roman" w:cs="Times New Roman"/>
                <w:sz w:val="24"/>
                <w:szCs w:val="24"/>
              </w:rPr>
              <w:t>https://disk.yandex.ru/i/ytZzjohQllhUPg</w:t>
            </w: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</w:tcPr>
          <w:p w:rsidR="000A6152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Гавриловна</w:t>
            </w: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417" w:type="dxa"/>
          </w:tcPr>
          <w:p w:rsidR="000A6152" w:rsidRPr="0047235B" w:rsidRDefault="000A6152" w:rsidP="0021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1843" w:type="dxa"/>
          </w:tcPr>
          <w:p w:rsidR="000A6152" w:rsidRPr="0047235B" w:rsidRDefault="000A6152" w:rsidP="0021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2.08.2022-12.08.2022</w:t>
            </w:r>
          </w:p>
        </w:tc>
        <w:tc>
          <w:tcPr>
            <w:tcW w:w="2126" w:type="dxa"/>
          </w:tcPr>
          <w:p w:rsidR="000A6152" w:rsidRPr="0047235B" w:rsidRDefault="000A6152" w:rsidP="0021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</w:t>
            </w:r>
          </w:p>
        </w:tc>
        <w:tc>
          <w:tcPr>
            <w:tcW w:w="3338" w:type="dxa"/>
          </w:tcPr>
          <w:p w:rsidR="000A6152" w:rsidRPr="0009782D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2">
              <w:rPr>
                <w:rFonts w:ascii="Times New Roman" w:hAnsi="Times New Roman" w:cs="Times New Roman"/>
                <w:sz w:val="24"/>
                <w:szCs w:val="24"/>
              </w:rPr>
              <w:t>https://disk.yandex.ru/i/bbIr75r5SL2JEQ</w:t>
            </w: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 w:val="restart"/>
          </w:tcPr>
          <w:p w:rsidR="000A6152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Нурсултан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Муталлапович</w:t>
            </w:r>
            <w:proofErr w:type="spellEnd"/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b w:val="0"/>
                <w:sz w:val="24"/>
                <w:szCs w:val="24"/>
              </w:rPr>
              <w:t>обучения по оказанию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первой помощи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ч. </w:t>
            </w:r>
          </w:p>
        </w:tc>
        <w:tc>
          <w:tcPr>
            <w:tcW w:w="1843" w:type="dxa"/>
          </w:tcPr>
          <w:p w:rsidR="000A6152" w:rsidRPr="0047235B" w:rsidRDefault="000A6152" w:rsidP="000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1.09.2022-7.09.2022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</w:t>
            </w:r>
          </w:p>
        </w:tc>
        <w:tc>
          <w:tcPr>
            <w:tcW w:w="3338" w:type="dxa"/>
            <w:vMerge w:val="restart"/>
          </w:tcPr>
          <w:p w:rsidR="000A6152" w:rsidRPr="0009782D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2">
              <w:rPr>
                <w:rFonts w:ascii="Times New Roman" w:hAnsi="Times New Roman" w:cs="Times New Roman"/>
                <w:sz w:val="24"/>
                <w:szCs w:val="24"/>
              </w:rPr>
              <w:t>https://disk.yandex.ru/d/vTDxwfU6xTub9A</w:t>
            </w:r>
            <w:bookmarkStart w:id="0" w:name="_GoBack"/>
            <w:bookmarkEnd w:id="0"/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417" w:type="dxa"/>
          </w:tcPr>
          <w:p w:rsidR="000A6152" w:rsidRPr="0047235B" w:rsidRDefault="000A6152" w:rsidP="00C7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1843" w:type="dxa"/>
          </w:tcPr>
          <w:p w:rsidR="000A6152" w:rsidRPr="0047235B" w:rsidRDefault="000A6152" w:rsidP="00C7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2.08.2022-12.08.2022</w:t>
            </w:r>
          </w:p>
        </w:tc>
        <w:tc>
          <w:tcPr>
            <w:tcW w:w="2126" w:type="dxa"/>
          </w:tcPr>
          <w:p w:rsidR="000A6152" w:rsidRPr="0047235B" w:rsidRDefault="000A6152" w:rsidP="00C7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</w:t>
            </w:r>
          </w:p>
        </w:tc>
        <w:tc>
          <w:tcPr>
            <w:tcW w:w="3338" w:type="dxa"/>
            <w:vMerge/>
          </w:tcPr>
          <w:p w:rsidR="000A6152" w:rsidRPr="0009782D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1417" w:type="dxa"/>
          </w:tcPr>
          <w:p w:rsidR="000A6152" w:rsidRDefault="000A6152" w:rsidP="00C7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843" w:type="dxa"/>
          </w:tcPr>
          <w:p w:rsidR="000A6152" w:rsidRDefault="000A6152" w:rsidP="00C7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16.08.2022-26.08.2022</w:t>
            </w:r>
          </w:p>
        </w:tc>
        <w:tc>
          <w:tcPr>
            <w:tcW w:w="2126" w:type="dxa"/>
          </w:tcPr>
          <w:p w:rsidR="000A6152" w:rsidRDefault="000A6152" w:rsidP="00C7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</w:t>
            </w:r>
          </w:p>
        </w:tc>
        <w:tc>
          <w:tcPr>
            <w:tcW w:w="3338" w:type="dxa"/>
            <w:vMerge/>
          </w:tcPr>
          <w:p w:rsidR="000A6152" w:rsidRPr="0009782D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 w:val="restart"/>
          </w:tcPr>
          <w:p w:rsidR="000A6152" w:rsidRDefault="000A6152" w:rsidP="000A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Александрова Елизавета Алексеевна</w:t>
            </w:r>
          </w:p>
        </w:tc>
        <w:tc>
          <w:tcPr>
            <w:tcW w:w="4253" w:type="dxa"/>
          </w:tcPr>
          <w:p w:rsidR="000A6152" w:rsidRPr="0047235B" w:rsidRDefault="000A6152" w:rsidP="0047235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2.08.2022-12.08.2022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</w:t>
            </w:r>
          </w:p>
        </w:tc>
        <w:tc>
          <w:tcPr>
            <w:tcW w:w="3338" w:type="dxa"/>
            <w:vMerge w:val="restart"/>
          </w:tcPr>
          <w:p w:rsidR="000A6152" w:rsidRPr="0009782D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2">
              <w:rPr>
                <w:rFonts w:ascii="Times New Roman" w:hAnsi="Times New Roman" w:cs="Times New Roman"/>
                <w:sz w:val="24"/>
                <w:szCs w:val="24"/>
              </w:rPr>
              <w:t>https://disk.yandex.ru/d/mSHRz3bzRmWbyw</w:t>
            </w: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Default="000A6152" w:rsidP="000A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5E2F00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Школьная служба примирения и восстановительная медиация</w:t>
            </w:r>
          </w:p>
        </w:tc>
        <w:tc>
          <w:tcPr>
            <w:tcW w:w="1417" w:type="dxa"/>
          </w:tcPr>
          <w:p w:rsidR="000A6152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1843" w:type="dxa"/>
          </w:tcPr>
          <w:p w:rsidR="000A6152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16.08.2022-26.08.2022</w:t>
            </w:r>
          </w:p>
        </w:tc>
        <w:tc>
          <w:tcPr>
            <w:tcW w:w="2126" w:type="dxa"/>
          </w:tcPr>
          <w:p w:rsidR="000A6152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</w:t>
            </w:r>
          </w:p>
        </w:tc>
        <w:tc>
          <w:tcPr>
            <w:tcW w:w="3338" w:type="dxa"/>
            <w:vMerge/>
          </w:tcPr>
          <w:p w:rsidR="000A6152" w:rsidRPr="0009782D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 w:val="restart"/>
          </w:tcPr>
          <w:p w:rsidR="000A6152" w:rsidRDefault="000A6152" w:rsidP="000A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Дорошенко Светлана Сергеевна</w:t>
            </w:r>
          </w:p>
        </w:tc>
        <w:tc>
          <w:tcPr>
            <w:tcW w:w="4253" w:type="dxa"/>
          </w:tcPr>
          <w:p w:rsidR="000A6152" w:rsidRPr="0047235B" w:rsidRDefault="000A6152" w:rsidP="005E2F00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Управленческие механизмы образовательной организации, имеющей низкие образовательные результаты и/или находящиеся в сложных социальных условиях</w:t>
            </w:r>
          </w:p>
        </w:tc>
        <w:tc>
          <w:tcPr>
            <w:tcW w:w="1417" w:type="dxa"/>
          </w:tcPr>
          <w:p w:rsidR="000A6152" w:rsidRPr="0047235B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843" w:type="dxa"/>
          </w:tcPr>
          <w:p w:rsidR="000A6152" w:rsidRPr="0047235B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28.02-01.06. 2022г.</w:t>
            </w:r>
          </w:p>
        </w:tc>
        <w:tc>
          <w:tcPr>
            <w:tcW w:w="2126" w:type="dxa"/>
          </w:tcPr>
          <w:p w:rsidR="000A6152" w:rsidRPr="0047235B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</w:tcPr>
          <w:p w:rsidR="000A6152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548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https://mood.ippk.ru/course/view.php?id=1334</w:t>
              </w:r>
            </w:hyperlink>
          </w:p>
          <w:p w:rsidR="000A6152" w:rsidRPr="0047235B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Default="000A6152" w:rsidP="000A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5E2F00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417" w:type="dxa"/>
          </w:tcPr>
          <w:p w:rsidR="000A6152" w:rsidRPr="0047235B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1843" w:type="dxa"/>
          </w:tcPr>
          <w:p w:rsidR="000A6152" w:rsidRPr="0047235B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2.08.2022-12.08.2022</w:t>
            </w:r>
          </w:p>
        </w:tc>
        <w:tc>
          <w:tcPr>
            <w:tcW w:w="2126" w:type="dxa"/>
          </w:tcPr>
          <w:p w:rsidR="000A6152" w:rsidRPr="0047235B" w:rsidRDefault="000A6152" w:rsidP="005E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</w:t>
            </w:r>
          </w:p>
        </w:tc>
        <w:tc>
          <w:tcPr>
            <w:tcW w:w="3338" w:type="dxa"/>
          </w:tcPr>
          <w:p w:rsidR="000A6152" w:rsidRPr="0009782D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2">
              <w:rPr>
                <w:rFonts w:ascii="Times New Roman" w:hAnsi="Times New Roman" w:cs="Times New Roman"/>
                <w:sz w:val="24"/>
                <w:szCs w:val="24"/>
              </w:rPr>
              <w:t>https://disk.yandex.ru/i/EMifP32yVgfGXg</w:t>
            </w: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 w:val="restart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Щенников</w:t>
            </w:r>
            <w:proofErr w:type="spellEnd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Как учителю создать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индивидуальную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образовательную траекторию</w:t>
            </w:r>
          </w:p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02.04.2022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 w:val="restart"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2D">
              <w:rPr>
                <w:rFonts w:ascii="Times New Roman" w:hAnsi="Times New Roman" w:cs="Times New Roman"/>
                <w:sz w:val="24"/>
                <w:szCs w:val="24"/>
              </w:rPr>
              <w:t>https://disk.yandex.ru/d/J_81jmkZTNFpSA</w:t>
            </w: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образование для глухих и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слабослышащих учеников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для учеников 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нарушениями опорно-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для учеников 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РАС»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03.04.2022 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для учеников 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нарушениями речи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для учеников 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задержкой 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proofErr w:type="gramEnd"/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развития»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для учеников 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нарушениями зрения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03.04.2022г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Инклюзивное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для учеников 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интеллектуальными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на уроках информатики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06.06.2022г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Базовые цифровые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компетенции учителя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02.04.2022г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Как преподавать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онлайн: инструменты 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11.04.2022г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деятельность в школе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11.04.2022г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Как начать преподавать</w:t>
            </w:r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03.04.2022г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  <w:p w:rsidR="000A6152" w:rsidRPr="0047235B" w:rsidRDefault="000A6152" w:rsidP="00472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педагога для повышения образовательных результатов учеников</w:t>
            </w:r>
          </w:p>
        </w:tc>
        <w:tc>
          <w:tcPr>
            <w:tcW w:w="1417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26.04-24.05.2022г.</w:t>
            </w:r>
          </w:p>
        </w:tc>
        <w:tc>
          <w:tcPr>
            <w:tcW w:w="2126" w:type="dxa"/>
          </w:tcPr>
          <w:p w:rsidR="000A6152" w:rsidRPr="0047235B" w:rsidRDefault="000A6152" w:rsidP="004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программы для детей с ОВЗ и трудностями в обучении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16.03-13.04.2022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Проекты в начальной школе: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развиваем самостоятельность и применяем знания на практике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05.05.-02.06.2022 г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грамотность: развиваем 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средней и старшей школе -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Модуль "Формирование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грамотности"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02.04.2022 г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грамотность: развиваем 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средней и старшей школе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02.04.2022 г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грамотность: развиваем 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средней и старшей школе -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Модуль "Формирование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грамотности"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02.04.2022 г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грамотность: развиваем 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средней и старшей школе -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Модуль "Формирование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мышления"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03.04.2022 г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грамотность: развиваем 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и старшей школе -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Модуль "Формирование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компетенций"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4ч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03.04.2022 г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грамотность: развиваем 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средней и старшей школе -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Модуль "Формирование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грамотности"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02.04.2022 г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грамотность: развиваем </w:t>
            </w:r>
            <w:proofErr w:type="gramStart"/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средней и старшей школе -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Модуль "Формирование</w:t>
            </w:r>
          </w:p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грамотности"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02.04.2022 г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  <w:vMerge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7E500A" w:rsidRDefault="000A6152" w:rsidP="007E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выгорание у педагогов</w:t>
            </w:r>
          </w:p>
        </w:tc>
        <w:tc>
          <w:tcPr>
            <w:tcW w:w="1417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843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1104.2022 г.</w:t>
            </w:r>
          </w:p>
        </w:tc>
        <w:tc>
          <w:tcPr>
            <w:tcW w:w="2126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0A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338" w:type="dxa"/>
            <w:vMerge/>
          </w:tcPr>
          <w:p w:rsidR="000A6152" w:rsidRPr="0047235B" w:rsidRDefault="000A6152" w:rsidP="0031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2" w:rsidRPr="0047235B" w:rsidTr="006A505B">
        <w:trPr>
          <w:jc w:val="center"/>
        </w:trPr>
        <w:tc>
          <w:tcPr>
            <w:tcW w:w="1809" w:type="dxa"/>
          </w:tcPr>
          <w:p w:rsidR="000A6152" w:rsidRPr="007E500A" w:rsidRDefault="000A6152" w:rsidP="007E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6152" w:rsidRPr="0047235B" w:rsidRDefault="000A6152" w:rsidP="00AB1F71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7235B">
              <w:rPr>
                <w:b w:val="0"/>
                <w:sz w:val="24"/>
                <w:szCs w:val="24"/>
              </w:rPr>
              <w:t>Управленческие механизмы образовательной организации, имеющей низкие образовательные результаты и/или находящиеся в сложных социальных условиях</w:t>
            </w:r>
          </w:p>
        </w:tc>
        <w:tc>
          <w:tcPr>
            <w:tcW w:w="1417" w:type="dxa"/>
          </w:tcPr>
          <w:p w:rsidR="000A6152" w:rsidRPr="0047235B" w:rsidRDefault="000A6152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843" w:type="dxa"/>
          </w:tcPr>
          <w:p w:rsidR="000A6152" w:rsidRPr="0047235B" w:rsidRDefault="000A6152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28.02-01.06. 2022г.</w:t>
            </w:r>
          </w:p>
        </w:tc>
        <w:tc>
          <w:tcPr>
            <w:tcW w:w="2126" w:type="dxa"/>
          </w:tcPr>
          <w:p w:rsidR="000A6152" w:rsidRPr="0047235B" w:rsidRDefault="000A6152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B">
              <w:rPr>
                <w:rFonts w:ascii="Times New Roman" w:hAnsi="Times New Roman" w:cs="Times New Roman"/>
                <w:sz w:val="24"/>
                <w:szCs w:val="24"/>
              </w:rPr>
              <w:t>КГАОУ ДПО ХК ИРО</w:t>
            </w:r>
          </w:p>
        </w:tc>
        <w:tc>
          <w:tcPr>
            <w:tcW w:w="3338" w:type="dxa"/>
          </w:tcPr>
          <w:p w:rsidR="000A6152" w:rsidRDefault="000A6152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548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https://mood.ippk.ru/course/view.php?id=1334</w:t>
              </w:r>
            </w:hyperlink>
          </w:p>
          <w:p w:rsidR="000A6152" w:rsidRPr="0047235B" w:rsidRDefault="000A6152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499" w:rsidRDefault="00311499" w:rsidP="00311499">
      <w:pPr>
        <w:jc w:val="center"/>
      </w:pPr>
    </w:p>
    <w:p w:rsidR="00311499" w:rsidRDefault="00311499" w:rsidP="00311499">
      <w:pPr>
        <w:jc w:val="center"/>
      </w:pPr>
    </w:p>
    <w:sectPr w:rsidR="00311499" w:rsidSect="00311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AE"/>
    <w:rsid w:val="000646AE"/>
    <w:rsid w:val="0009782D"/>
    <w:rsid w:val="000A6152"/>
    <w:rsid w:val="000B411F"/>
    <w:rsid w:val="0025090A"/>
    <w:rsid w:val="00311499"/>
    <w:rsid w:val="00455399"/>
    <w:rsid w:val="0047235B"/>
    <w:rsid w:val="00525517"/>
    <w:rsid w:val="006A505B"/>
    <w:rsid w:val="007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1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114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11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5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1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114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11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5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.ippk.ru/course/view.php?id=1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.ippk.ru/course/view.php?id=13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.ippk.ru/course/view.php?id=13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.ippk.ru/course/view.php?id=1334https://mood.ippk.ru/course/view.php?id=13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.ippk.ru/course/view.php?id=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Цэ-дари</cp:lastModifiedBy>
  <cp:revision>5</cp:revision>
  <dcterms:created xsi:type="dcterms:W3CDTF">2022-09-26T00:56:00Z</dcterms:created>
  <dcterms:modified xsi:type="dcterms:W3CDTF">2022-09-28T03:18:00Z</dcterms:modified>
</cp:coreProperties>
</file>